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DC22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延期B类博士研究生良乡校区住宿申请</w:t>
      </w:r>
    </w:p>
    <w:p w14:paraId="09E94591">
      <w:pPr>
        <w:spacing w:line="360" w:lineRule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北京理工大学学生服务中心：</w:t>
      </w:r>
    </w:p>
    <w:p w14:paraId="7ECA9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，性别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，现就读于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学院，符合《北京理工大学2026年延期B类博士研究生住宿申请办法》的申请条件，因有切实的校内居住需求，现申请入住延期B类博士的良乡校区宿舍。</w:t>
      </w:r>
    </w:p>
    <w:p w14:paraId="6E6C6701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</w:rPr>
        <w:t>本人郑重承诺：</w:t>
      </w:r>
    </w:p>
    <w:p w14:paraId="0D65E3F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1.本人将严格遵守学校各项规章制度及宿舍管理相关规定，服从学校统一安排；</w:t>
      </w:r>
    </w:p>
    <w:p w14:paraId="7A440D7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2.本人已知晓《北京理工大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</w:rPr>
        <w:t>学2026年延期B类博士研究生住宿申请办法》，住宿标准为三人间，床位由学校统筹随机安排，不向学校提出床位及室友指定申请，自愿接受学校统一住宿安排；</w:t>
      </w:r>
    </w:p>
    <w:p w14:paraId="51F7017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3.本人已知晓，本次住宿有效期自申请审核通过之日起，至2027年春季毕业离校当日止。本人承诺将主动、按期办理退宿手续，不拖延、不违规滞留，自觉遵守宿舍管理相关规定，维护宿舍管理秩序。</w:t>
      </w:r>
    </w:p>
    <w:p w14:paraId="6BF1F58F">
      <w:pPr>
        <w:spacing w:line="360" w:lineRule="auto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申请人签名：               </w:t>
      </w:r>
    </w:p>
    <w:p w14:paraId="140A1E01">
      <w:pPr>
        <w:spacing w:line="360" w:lineRule="auto"/>
        <w:jc w:val="right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981E202-6DD0-4807-831D-FDD12233157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ADB7FD5-969D-4B5B-9D91-4FDA08C8E4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79"/>
    <w:rsid w:val="00090944"/>
    <w:rsid w:val="00140914"/>
    <w:rsid w:val="0028679C"/>
    <w:rsid w:val="00290830"/>
    <w:rsid w:val="0029663A"/>
    <w:rsid w:val="002C517F"/>
    <w:rsid w:val="002E3994"/>
    <w:rsid w:val="00310AD3"/>
    <w:rsid w:val="00351E79"/>
    <w:rsid w:val="00373975"/>
    <w:rsid w:val="0045797F"/>
    <w:rsid w:val="004756B4"/>
    <w:rsid w:val="004B40E8"/>
    <w:rsid w:val="00500B82"/>
    <w:rsid w:val="00865F0B"/>
    <w:rsid w:val="008E156F"/>
    <w:rsid w:val="00BF1CAC"/>
    <w:rsid w:val="00C26036"/>
    <w:rsid w:val="00CB2733"/>
    <w:rsid w:val="00D04442"/>
    <w:rsid w:val="00DA472B"/>
    <w:rsid w:val="00DC0B2E"/>
    <w:rsid w:val="00DE3C16"/>
    <w:rsid w:val="00E16B10"/>
    <w:rsid w:val="00E640AE"/>
    <w:rsid w:val="00E77136"/>
    <w:rsid w:val="00F651F8"/>
    <w:rsid w:val="00FE28E9"/>
    <w:rsid w:val="038E5994"/>
    <w:rsid w:val="09414AC1"/>
    <w:rsid w:val="2160540A"/>
    <w:rsid w:val="28D23530"/>
    <w:rsid w:val="553655A8"/>
    <w:rsid w:val="633842CB"/>
    <w:rsid w:val="69A05939"/>
    <w:rsid w:val="6B6F018F"/>
    <w:rsid w:val="7C63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468</Characters>
  <Lines>3</Lines>
  <Paragraphs>1</Paragraphs>
  <TotalTime>1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2026-05-15T09:52:00Z</dcterms:created>
  <dc:creator>Wang Yahui</dc:creator>
  <cp:lastModifiedBy>张京</cp:lastModifiedBy>
  <dcterms:modified xsi:type="dcterms:W3CDTF">2026-05-25T03:24:53Z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eyJoZGlkIjoiZjkyOTBjNDQzNDEzNDg4MzUyZDU1OGFlMmFhNDMyZjEiLCJ1c2VySWQiOiIxNzc1MDU0ODczIn0=</vt:lpwstr>
  </property>
  <property fmtid="{D5CDD505-2E9C-101B-9397-08002B2CF9AE}" pid="3" name="KSOProductBuildVer">
    <vt:lpwstr>2052-12.1.0.23542</vt:lpwstr>
  </property>
  <property fmtid="{D5CDD505-2E9C-101B-9397-08002B2CF9AE}" pid="4" name="ICV">
    <vt:lpwstr>DECD8CC8DB9B4B59B64A14A3FBA121D9_13</vt:lpwstr>
  </property>
</Properties>
</file>